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B6C" w:rsidRDefault="00324B6C" w:rsidP="00324B6C">
      <w:bookmarkStart w:id="0" w:name="_GoBack"/>
      <w:bookmarkEnd w:id="0"/>
    </w:p>
    <w:p w:rsidR="00324B6C" w:rsidRDefault="00324B6C" w:rsidP="00324B6C"/>
    <w:p w:rsidR="00324B6C" w:rsidRDefault="00324B6C" w:rsidP="00324B6C"/>
    <w:p w:rsidR="00324B6C" w:rsidRDefault="00324B6C" w:rsidP="00324B6C"/>
    <w:p w:rsidR="00324B6C" w:rsidRDefault="00324B6C" w:rsidP="00324B6C"/>
    <w:p w:rsidR="00324B6C" w:rsidRDefault="00324B6C" w:rsidP="00324B6C"/>
    <w:p w:rsidR="00324B6C" w:rsidRDefault="00324B6C" w:rsidP="00324B6C"/>
    <w:p w:rsidR="00324B6C" w:rsidRDefault="00324B6C" w:rsidP="00324B6C"/>
    <w:p w:rsidR="00324B6C" w:rsidRDefault="00324B6C" w:rsidP="00324B6C"/>
    <w:p w:rsidR="00324B6C" w:rsidRDefault="00324B6C" w:rsidP="00324B6C">
      <w:pPr>
        <w:jc w:val="center"/>
      </w:pPr>
      <w:r>
        <w:fldChar w:fldCharType="begin"/>
      </w:r>
      <w:r>
        <w:instrText xml:space="preserve"> DATE \@ "MMMM d, yyyy" </w:instrText>
      </w:r>
      <w:r>
        <w:fldChar w:fldCharType="separate"/>
      </w:r>
      <w:r w:rsidR="00ED76E0">
        <w:rPr>
          <w:noProof/>
        </w:rPr>
        <w:t>March 9, 2023</w:t>
      </w:r>
      <w:r>
        <w:fldChar w:fldCharType="end"/>
      </w:r>
    </w:p>
    <w:p w:rsidR="00324B6C" w:rsidRDefault="00324B6C" w:rsidP="00324B6C"/>
    <w:p w:rsidR="00324B6C" w:rsidRDefault="00324B6C" w:rsidP="00324B6C">
      <w:r>
        <w:t>[CHECK WRITER]</w:t>
      </w:r>
    </w:p>
    <w:p w:rsidR="00324B6C" w:rsidRDefault="00324B6C" w:rsidP="00324B6C">
      <w:r>
        <w:t>[ADDRES LINE 1]</w:t>
      </w:r>
    </w:p>
    <w:p w:rsidR="00324B6C" w:rsidRDefault="00324B6C" w:rsidP="00324B6C">
      <w:r>
        <w:t>[ADDRES LINE 2]</w:t>
      </w:r>
    </w:p>
    <w:p w:rsidR="00324B6C" w:rsidRDefault="00324B6C" w:rsidP="00324B6C"/>
    <w:p w:rsidR="00324B6C" w:rsidRDefault="00324B6C" w:rsidP="00324B6C">
      <w:r>
        <w:t>RE:</w:t>
      </w:r>
      <w:r>
        <w:tab/>
        <w:t xml:space="preserve">Bad Check </w:t>
      </w:r>
      <w:proofErr w:type="gramStart"/>
      <w:r>
        <w:t>#[</w:t>
      </w:r>
      <w:proofErr w:type="gramEnd"/>
      <w:r>
        <w:rPr>
          <w:u w:val="single"/>
        </w:rPr>
        <w:tab/>
      </w:r>
      <w:r>
        <w:rPr>
          <w:u w:val="single"/>
        </w:rPr>
        <w:tab/>
      </w:r>
      <w:r>
        <w:t>]</w:t>
      </w:r>
    </w:p>
    <w:p w:rsidR="00324B6C" w:rsidRPr="00324B6C" w:rsidRDefault="00324B6C" w:rsidP="00324B6C"/>
    <w:p w:rsidR="00324B6C" w:rsidRDefault="00324B6C" w:rsidP="00324B6C">
      <w:r>
        <w:t>Dear [CHECK WRITER]:</w:t>
      </w:r>
    </w:p>
    <w:p w:rsidR="00324B6C" w:rsidRDefault="00324B6C" w:rsidP="00324B6C"/>
    <w:p w:rsidR="00324B6C" w:rsidRPr="00324B6C" w:rsidRDefault="00324B6C" w:rsidP="00324B6C">
      <w:pPr>
        <w:ind w:firstLine="720"/>
        <w:rPr>
          <w:i/>
        </w:rPr>
      </w:pPr>
      <w:r>
        <w:t>You are hereby notified that a check, numbered [####] in the amount of $[</w:t>
      </w:r>
      <w:r>
        <w:rPr>
          <w:u w:val="single"/>
        </w:rPr>
        <w:tab/>
      </w:r>
      <w:r>
        <w:rPr>
          <w:u w:val="single"/>
        </w:rPr>
        <w:tab/>
      </w:r>
      <w:r>
        <w:t>], issued by you on [MM]</w:t>
      </w:r>
      <w:proofErr w:type="gramStart"/>
      <w:r>
        <w:t>/[</w:t>
      </w:r>
      <w:proofErr w:type="gramEnd"/>
      <w:r>
        <w:t>SS]/[YYYY] drawn upon [NAME OF BANK], and payable to [VICTIM/COMPANY NAME], has been dishonored.  You have fifteen (15) days from receipt of this notice to tender payment of the full amount of such check plus a service charge of $[</w:t>
      </w:r>
      <w:r>
        <w:rPr>
          <w:u w:val="single"/>
        </w:rPr>
        <w:tab/>
      </w:r>
      <w:r>
        <w:t>], making the total amount to be honored $[</w:t>
      </w:r>
      <w:r>
        <w:rPr>
          <w:u w:val="single"/>
        </w:rPr>
        <w:tab/>
      </w:r>
      <w:r>
        <w:rPr>
          <w:u w:val="single"/>
        </w:rPr>
        <w:tab/>
      </w:r>
      <w:r>
        <w:t xml:space="preserve">].  </w:t>
      </w:r>
    </w:p>
    <w:p w:rsidR="00324B6C" w:rsidRDefault="00324B6C" w:rsidP="00324B6C"/>
    <w:p w:rsidR="00324B6C" w:rsidRDefault="00324B6C" w:rsidP="00324B6C">
      <w:pPr>
        <w:ind w:firstLine="720"/>
      </w:pPr>
      <w:r>
        <w:t>Unless this amount is paid in full within the time specified above, the dishonored check and all other available information relative to this incident may be turned over to the Criminal Justice Services Department, or furthermore the respective law enforcement agency and the 21</w:t>
      </w:r>
      <w:r w:rsidRPr="00324B6C">
        <w:rPr>
          <w:vertAlign w:val="superscript"/>
        </w:rPr>
        <w:t>st</w:t>
      </w:r>
      <w:r>
        <w:t xml:space="preserve"> Judicial District Attorney’s Office, for investigation and potential prosecution review. </w:t>
      </w:r>
    </w:p>
    <w:p w:rsidR="00324B6C" w:rsidRDefault="00324B6C" w:rsidP="00324B6C"/>
    <w:p w:rsidR="00324B6C" w:rsidRDefault="00324B6C" w:rsidP="00324B6C">
      <w:r>
        <w:t>Closing,</w:t>
      </w:r>
    </w:p>
    <w:p w:rsidR="00324B6C" w:rsidRDefault="00324B6C" w:rsidP="00324B6C"/>
    <w:p w:rsidR="00324B6C" w:rsidRDefault="00324B6C" w:rsidP="00324B6C"/>
    <w:p w:rsidR="00324B6C" w:rsidRDefault="00324B6C" w:rsidP="00324B6C">
      <w:r>
        <w:t>_______________________________</w:t>
      </w:r>
    </w:p>
    <w:p w:rsidR="00324B6C" w:rsidRDefault="00324B6C" w:rsidP="00324B6C">
      <w:r>
        <w:t>[VICTIM NAME]</w:t>
      </w:r>
    </w:p>
    <w:p w:rsidR="00324B6C" w:rsidRDefault="00324B6C" w:rsidP="00324B6C">
      <w:r>
        <w:t>[ADDRESS LINE 1]</w:t>
      </w:r>
    </w:p>
    <w:p w:rsidR="00324B6C" w:rsidRDefault="00324B6C" w:rsidP="00324B6C">
      <w:r>
        <w:t>[ADDRESS LINE 2]</w:t>
      </w:r>
    </w:p>
    <w:p w:rsidR="00324B6C" w:rsidRDefault="00324B6C" w:rsidP="00324B6C"/>
    <w:p w:rsidR="00324B6C" w:rsidRDefault="00324B6C" w:rsidP="00324B6C"/>
    <w:p w:rsidR="000616A8" w:rsidRDefault="000616A8" w:rsidP="00324B6C"/>
    <w:sectPr w:rsidR="000616A8" w:rsidSect="00B515E9">
      <w:footerReference w:type="default" r:id="rId7"/>
      <w:endnotePr>
        <w:numFmt w:val="decimal"/>
      </w:endnotePr>
      <w:pgSz w:w="12240" w:h="15840" w:code="1"/>
      <w:pgMar w:top="1440" w:right="1440" w:bottom="317" w:left="1440" w:header="144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76E0">
      <w:r>
        <w:separator/>
      </w:r>
    </w:p>
  </w:endnote>
  <w:endnote w:type="continuationSeparator" w:id="0">
    <w:p w:rsidR="00000000" w:rsidRDefault="00ED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F65" w:rsidRDefault="00ED76E0">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76E0">
      <w:r>
        <w:separator/>
      </w:r>
    </w:p>
  </w:footnote>
  <w:footnote w:type="continuationSeparator" w:id="0">
    <w:p w:rsidR="00000000" w:rsidRDefault="00ED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36CD8"/>
    <w:multiLevelType w:val="hybridMultilevel"/>
    <w:tmpl w:val="F460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6C"/>
    <w:rsid w:val="000616A8"/>
    <w:rsid w:val="00324B6C"/>
    <w:rsid w:val="00AD69BC"/>
    <w:rsid w:val="00ED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B2CB0-9970-4607-8666-0731E8CF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B6C"/>
    <w:pPr>
      <w:widowControl w:val="0"/>
      <w:jc w:val="left"/>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4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832</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Mesa County</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Weimer</dc:creator>
  <cp:keywords/>
  <dc:description/>
  <cp:lastModifiedBy>James Bruner</cp:lastModifiedBy>
  <cp:revision>2</cp:revision>
  <dcterms:created xsi:type="dcterms:W3CDTF">2023-03-09T21:14:00Z</dcterms:created>
  <dcterms:modified xsi:type="dcterms:W3CDTF">2023-03-09T21:14:00Z</dcterms:modified>
</cp:coreProperties>
</file>